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6B" w:rsidRPr="00C63DC4" w:rsidRDefault="008C076B" w:rsidP="00FD2D4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32"/>
        </w:rPr>
      </w:pPr>
      <w:r w:rsidRPr="00C63DC4">
        <w:rPr>
          <w:color w:val="3C3C3C"/>
          <w:sz w:val="28"/>
        </w:rPr>
        <w:br/>
      </w:r>
      <w:r w:rsidR="00A246DA" w:rsidRPr="00C63DC4">
        <w:rPr>
          <w:color w:val="000000" w:themeColor="text1"/>
          <w:sz w:val="32"/>
        </w:rPr>
        <w:t xml:space="preserve">           </w:t>
      </w:r>
      <w:r w:rsidRPr="00C63DC4">
        <w:rPr>
          <w:color w:val="000000" w:themeColor="text1"/>
          <w:sz w:val="32"/>
        </w:rPr>
        <w:t>Один из самых древних и почитаемых праздников Русской православной церкви – праздник Крещения Господня – отметят</w:t>
      </w:r>
      <w:r w:rsidR="002C14B7" w:rsidRPr="00C63DC4">
        <w:rPr>
          <w:color w:val="000000" w:themeColor="text1"/>
          <w:sz w:val="32"/>
        </w:rPr>
        <w:t xml:space="preserve"> </w:t>
      </w:r>
      <w:r w:rsidRPr="00C63DC4">
        <w:rPr>
          <w:color w:val="000000" w:themeColor="text1"/>
          <w:sz w:val="32"/>
        </w:rPr>
        <w:t>купанием в</w:t>
      </w:r>
      <w:r w:rsidR="00A246DA" w:rsidRPr="00C63DC4">
        <w:rPr>
          <w:color w:val="000000" w:themeColor="text1"/>
          <w:sz w:val="32"/>
        </w:rPr>
        <w:t xml:space="preserve"> </w:t>
      </w:r>
      <w:r w:rsidR="00A246DA" w:rsidRPr="00C63DC4">
        <w:rPr>
          <w:color w:val="000000" w:themeColor="text1"/>
          <w:sz w:val="32"/>
          <w:szCs w:val="28"/>
        </w:rPr>
        <w:t>речке Ташелка, местечко «Соловьевка</w:t>
      </w:r>
      <w:r w:rsidRPr="00C63DC4">
        <w:rPr>
          <w:color w:val="000000" w:themeColor="text1"/>
          <w:sz w:val="32"/>
        </w:rPr>
        <w:t xml:space="preserve">  в ночь с 18 на 19 января. Обряд погружения в купель, которую освятит батюшка, можно будет совершить ночью в крещенский сочельник, а также весь день 19 января</w:t>
      </w:r>
      <w:r w:rsidR="002C14B7" w:rsidRPr="00C63DC4">
        <w:rPr>
          <w:color w:val="000000" w:themeColor="text1"/>
          <w:sz w:val="32"/>
        </w:rPr>
        <w:t xml:space="preserve"> до 20 января</w:t>
      </w:r>
      <w:r w:rsidR="00FD2D44" w:rsidRPr="00C63DC4">
        <w:rPr>
          <w:color w:val="000000" w:themeColor="text1"/>
          <w:sz w:val="32"/>
        </w:rPr>
        <w:t xml:space="preserve">  07ч.00</w:t>
      </w:r>
      <w:r w:rsidRPr="00C63DC4">
        <w:rPr>
          <w:color w:val="000000" w:themeColor="text1"/>
          <w:sz w:val="32"/>
        </w:rPr>
        <w:t xml:space="preserve">. </w:t>
      </w:r>
    </w:p>
    <w:p w:rsidR="008C076B" w:rsidRPr="00C63DC4" w:rsidRDefault="008C076B" w:rsidP="00FD2D4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32"/>
        </w:rPr>
      </w:pPr>
      <w:r w:rsidRPr="00C63DC4">
        <w:rPr>
          <w:color w:val="000000" w:themeColor="text1"/>
          <w:sz w:val="32"/>
        </w:rPr>
        <w:t>Для желающих окунуться в купель буд</w:t>
      </w:r>
      <w:r w:rsidR="002C14B7" w:rsidRPr="00C63DC4">
        <w:rPr>
          <w:color w:val="000000" w:themeColor="text1"/>
          <w:sz w:val="32"/>
        </w:rPr>
        <w:t>е</w:t>
      </w:r>
      <w:r w:rsidRPr="00C63DC4">
        <w:rPr>
          <w:color w:val="000000" w:themeColor="text1"/>
          <w:sz w:val="32"/>
        </w:rPr>
        <w:t>т организован</w:t>
      </w:r>
      <w:r w:rsidR="002C14B7" w:rsidRPr="00C63DC4">
        <w:rPr>
          <w:color w:val="000000" w:themeColor="text1"/>
          <w:sz w:val="32"/>
        </w:rPr>
        <w:t>а</w:t>
      </w:r>
      <w:r w:rsidRPr="00C63DC4">
        <w:rPr>
          <w:color w:val="000000" w:themeColor="text1"/>
          <w:sz w:val="32"/>
        </w:rPr>
        <w:t xml:space="preserve"> раздевалк</w:t>
      </w:r>
      <w:r w:rsidR="002C14B7" w:rsidRPr="00C63DC4">
        <w:rPr>
          <w:color w:val="000000" w:themeColor="text1"/>
          <w:sz w:val="32"/>
        </w:rPr>
        <w:t>а</w:t>
      </w:r>
      <w:r w:rsidRPr="00C63DC4">
        <w:rPr>
          <w:color w:val="000000" w:themeColor="text1"/>
          <w:sz w:val="32"/>
        </w:rPr>
        <w:t>. Безопасность проведения меропри</w:t>
      </w:r>
      <w:r w:rsidR="002C14B7" w:rsidRPr="00C63DC4">
        <w:rPr>
          <w:color w:val="000000" w:themeColor="text1"/>
          <w:sz w:val="32"/>
        </w:rPr>
        <w:t>ятия в Крещенскую ночь на речке Ташелка</w:t>
      </w:r>
      <w:r w:rsidRPr="00C63DC4">
        <w:rPr>
          <w:color w:val="000000" w:themeColor="text1"/>
          <w:sz w:val="32"/>
        </w:rPr>
        <w:t xml:space="preserve"> будет обеспечена дежурными сотрудниками правоохранительных органов, </w:t>
      </w:r>
      <w:r w:rsidR="00FD2D44" w:rsidRPr="00C63DC4">
        <w:rPr>
          <w:color w:val="000000" w:themeColor="text1"/>
          <w:sz w:val="32"/>
        </w:rPr>
        <w:t>сотрудниками службы МЧС, добровольной народной дружины</w:t>
      </w:r>
      <w:r w:rsidRPr="00C63DC4">
        <w:rPr>
          <w:color w:val="000000" w:themeColor="text1"/>
          <w:sz w:val="32"/>
        </w:rPr>
        <w:t xml:space="preserve"> и скорой медицинской помощи.</w:t>
      </w:r>
    </w:p>
    <w:p w:rsidR="008C076B" w:rsidRPr="00C63DC4" w:rsidRDefault="008C076B" w:rsidP="00FD2D44">
      <w:pPr>
        <w:pStyle w:val="a3"/>
        <w:spacing w:before="0" w:beforeAutospacing="0" w:after="0" w:afterAutospacing="0"/>
        <w:ind w:firstLine="709"/>
        <w:jc w:val="both"/>
        <w:rPr>
          <w:color w:val="3C3C3C"/>
          <w:sz w:val="32"/>
        </w:rPr>
      </w:pPr>
      <w:r w:rsidRPr="00C63DC4">
        <w:rPr>
          <w:color w:val="000000" w:themeColor="text1"/>
          <w:sz w:val="32"/>
        </w:rPr>
        <w:t>Окунаясь в прорубь, следует помнить, что это не</w:t>
      </w:r>
      <w:r w:rsidR="002C14B7" w:rsidRPr="00C63DC4">
        <w:rPr>
          <w:color w:val="000000" w:themeColor="text1"/>
          <w:sz w:val="32"/>
        </w:rPr>
        <w:t xml:space="preserve"> развлечение, </w:t>
      </w:r>
      <w:r w:rsidRPr="00C63DC4">
        <w:rPr>
          <w:color w:val="000000" w:themeColor="text1"/>
          <w:sz w:val="32"/>
        </w:rPr>
        <w:t xml:space="preserve">а участие в таинстве соприкосновения со святыней. При погружении необходимо осенить себя троекратно крестом и молиться в этот момент о себе и близких. </w:t>
      </w:r>
    </w:p>
    <w:p w:rsidR="00057EBF" w:rsidRDefault="008C076B" w:rsidP="00FD2D44">
      <w:pPr>
        <w:jc w:val="center"/>
      </w:pPr>
      <w:r>
        <w:rPr>
          <w:noProof/>
        </w:rPr>
        <w:drawing>
          <wp:inline distT="0" distB="0" distL="0" distR="0">
            <wp:extent cx="5867400" cy="2762090"/>
            <wp:effectExtent l="19050" t="0" r="0" b="0"/>
            <wp:docPr id="1" name="Рисунок 1" descr="Картинки по запросу меропприятие крещение господне картинки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еропприятие крещение господне картинки скачат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003" cy="2776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DE6" w:rsidRPr="008A2DE6" w:rsidRDefault="008A2DE6" w:rsidP="008A2DE6">
      <w:pPr>
        <w:jc w:val="right"/>
        <w:rPr>
          <w:rFonts w:ascii="Times New Roman" w:hAnsi="Times New Roman" w:cs="Times New Roman"/>
          <w:b/>
        </w:rPr>
      </w:pPr>
      <w:r w:rsidRPr="008A2DE6">
        <w:rPr>
          <w:rFonts w:ascii="Times New Roman" w:hAnsi="Times New Roman" w:cs="Times New Roman"/>
          <w:b/>
        </w:rPr>
        <w:t>АДМИНИСТРАЦИЯ МО ТАШЛИНСКИЙ СЕЛЬСОВЕТ</w:t>
      </w:r>
    </w:p>
    <w:sectPr w:rsidR="008A2DE6" w:rsidRPr="008A2DE6" w:rsidSect="008C07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95D" w:rsidRDefault="005C195D" w:rsidP="008C076B">
      <w:pPr>
        <w:spacing w:after="0" w:line="240" w:lineRule="auto"/>
      </w:pPr>
      <w:r>
        <w:separator/>
      </w:r>
    </w:p>
  </w:endnote>
  <w:endnote w:type="continuationSeparator" w:id="1">
    <w:p w:rsidR="005C195D" w:rsidRDefault="005C195D" w:rsidP="008C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DA" w:rsidRDefault="00A246D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DA" w:rsidRDefault="00A246D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DA" w:rsidRDefault="00A246D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95D" w:rsidRDefault="005C195D" w:rsidP="008C076B">
      <w:pPr>
        <w:spacing w:after="0" w:line="240" w:lineRule="auto"/>
      </w:pPr>
      <w:r>
        <w:separator/>
      </w:r>
    </w:p>
  </w:footnote>
  <w:footnote w:type="continuationSeparator" w:id="1">
    <w:p w:rsidR="005C195D" w:rsidRDefault="005C195D" w:rsidP="008C0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DA" w:rsidRDefault="00A246D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76B" w:rsidRPr="00A246DA" w:rsidRDefault="007C44C1" w:rsidP="007C44C1">
    <w:pPr>
      <w:pStyle w:val="a6"/>
      <w:jc w:val="center"/>
      <w:rPr>
        <w:rFonts w:ascii="Times New Roman" w:hAnsi="Times New Roman" w:cs="Times New Roman"/>
        <w:b/>
        <w:color w:val="000000" w:themeColor="text1"/>
        <w:sz w:val="36"/>
      </w:rPr>
    </w:pPr>
    <w:r w:rsidRPr="00A246DA">
      <w:rPr>
        <w:rFonts w:ascii="Times New Roman" w:hAnsi="Times New Roman" w:cs="Times New Roman"/>
        <w:b/>
        <w:color w:val="000000" w:themeColor="text1"/>
        <w:sz w:val="36"/>
      </w:rPr>
      <w:t>УВАЖАЕМЫЕ ЖИТЕЛИ С.ТАШЛА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DA" w:rsidRDefault="00A246D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C076B"/>
    <w:rsid w:val="00057EBF"/>
    <w:rsid w:val="002C14B7"/>
    <w:rsid w:val="0043317B"/>
    <w:rsid w:val="005C195D"/>
    <w:rsid w:val="006A44AC"/>
    <w:rsid w:val="007C44C1"/>
    <w:rsid w:val="008A2DE6"/>
    <w:rsid w:val="008C076B"/>
    <w:rsid w:val="00970AA2"/>
    <w:rsid w:val="009A0807"/>
    <w:rsid w:val="009E6F38"/>
    <w:rsid w:val="00A246DA"/>
    <w:rsid w:val="00C63DC4"/>
    <w:rsid w:val="00FD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C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7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C0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076B"/>
  </w:style>
  <w:style w:type="paragraph" w:styleId="a8">
    <w:name w:val="footer"/>
    <w:basedOn w:val="a"/>
    <w:link w:val="a9"/>
    <w:uiPriority w:val="99"/>
    <w:semiHidden/>
    <w:unhideWhenUsed/>
    <w:rsid w:val="008C0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0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04840-9718-43EE-BE7B-E863539B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2020-01-14T04:00:00Z</dcterms:created>
  <dcterms:modified xsi:type="dcterms:W3CDTF">2020-01-14T04:48:00Z</dcterms:modified>
</cp:coreProperties>
</file>